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FC" w:rsidRDefault="003C37FC" w:rsidP="003C37FC">
      <w:pPr>
        <w:shd w:val="clear" w:color="auto" w:fill="FFFFFF"/>
        <w:rPr>
          <w:rFonts w:ascii="YS Text" w:hAnsi="YS Text"/>
          <w:color w:val="00000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3C37FC" w:rsidTr="00334B5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C37FC" w:rsidRDefault="003C37FC" w:rsidP="00334B5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3C37FC" w:rsidRDefault="003C37FC" w:rsidP="00334B5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C37FC" w:rsidRDefault="003C37FC" w:rsidP="00334B53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C37FC" w:rsidRDefault="003C37FC" w:rsidP="00334B5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3C37FC" w:rsidRDefault="003C37FC" w:rsidP="00334B5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3C37FC" w:rsidRDefault="003C37FC" w:rsidP="00334B5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3C37FC" w:rsidRDefault="003C37FC" w:rsidP="00334B5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3C37FC" w:rsidRDefault="003C37FC" w:rsidP="003C37FC">
      <w:pPr>
        <w:rPr>
          <w:b/>
        </w:rPr>
      </w:pPr>
    </w:p>
    <w:p w:rsidR="003C37FC" w:rsidRDefault="003C37FC" w:rsidP="003C37F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3C37FC" w:rsidTr="00334B53">
        <w:trPr>
          <w:trHeight w:val="249"/>
        </w:trPr>
        <w:tc>
          <w:tcPr>
            <w:tcW w:w="5246" w:type="dxa"/>
          </w:tcPr>
          <w:p w:rsidR="003C37FC" w:rsidRDefault="003C37FC" w:rsidP="00334B53">
            <w:r>
              <w:t xml:space="preserve">    </w:t>
            </w:r>
          </w:p>
          <w:p w:rsidR="003C37FC" w:rsidRDefault="003C37FC" w:rsidP="00334B53">
            <w:r>
              <w:t xml:space="preserve">               « 04» апреля 2022 г.</w:t>
            </w:r>
          </w:p>
          <w:p w:rsidR="003C37FC" w:rsidRPr="00F52700" w:rsidRDefault="003C37FC" w:rsidP="00334B53"/>
        </w:tc>
        <w:tc>
          <w:tcPr>
            <w:tcW w:w="4897" w:type="dxa"/>
          </w:tcPr>
          <w:p w:rsidR="003C37FC" w:rsidRDefault="003C37FC" w:rsidP="00334B53"/>
          <w:p w:rsidR="003C37FC" w:rsidRDefault="003C37FC" w:rsidP="00334B53">
            <w:r>
              <w:t xml:space="preserve">                   </w:t>
            </w:r>
            <w:r w:rsidR="004D546B">
              <w:t xml:space="preserve">                          №  4/2</w:t>
            </w:r>
          </w:p>
          <w:p w:rsidR="003C37FC" w:rsidRDefault="003C37FC" w:rsidP="00334B53">
            <w:pPr>
              <w:rPr>
                <w:b/>
              </w:rPr>
            </w:pPr>
          </w:p>
        </w:tc>
      </w:tr>
    </w:tbl>
    <w:p w:rsidR="0063192F" w:rsidRPr="0063192F" w:rsidRDefault="0063192F" w:rsidP="0063192F">
      <w:pPr>
        <w:tabs>
          <w:tab w:val="left" w:pos="4536"/>
          <w:tab w:val="right" w:pos="9496"/>
        </w:tabs>
        <w:jc w:val="center"/>
        <w:rPr>
          <w:sz w:val="28"/>
          <w:szCs w:val="28"/>
          <w:lang w:eastAsia="zh-CN"/>
        </w:rPr>
      </w:pPr>
    </w:p>
    <w:p w:rsidR="0063192F" w:rsidRPr="0063192F" w:rsidRDefault="0063192F" w:rsidP="0063192F">
      <w:pPr>
        <w:jc w:val="center"/>
        <w:rPr>
          <w:sz w:val="28"/>
          <w:szCs w:val="28"/>
          <w:lang w:eastAsia="zh-CN"/>
        </w:rPr>
      </w:pPr>
    </w:p>
    <w:p w:rsidR="0063192F" w:rsidRPr="0063192F" w:rsidRDefault="0063192F" w:rsidP="0063192F">
      <w:pPr>
        <w:shd w:val="clear" w:color="auto" w:fill="FFFFFF"/>
        <w:jc w:val="center"/>
        <w:rPr>
          <w:b/>
          <w:color w:val="000000"/>
          <w:sz w:val="28"/>
          <w:szCs w:val="28"/>
          <w:lang w:eastAsia="zh-CN"/>
        </w:rPr>
      </w:pPr>
      <w:r w:rsidRPr="0063192F">
        <w:rPr>
          <w:b/>
          <w:color w:val="000000"/>
          <w:sz w:val="28"/>
          <w:szCs w:val="28"/>
          <w:lang w:eastAsia="zh-CN"/>
        </w:rPr>
        <w:t xml:space="preserve">Об утверждении программы профилактики </w:t>
      </w:r>
    </w:p>
    <w:p w:rsidR="0063192F" w:rsidRPr="0063192F" w:rsidRDefault="0063192F" w:rsidP="0063192F">
      <w:pPr>
        <w:shd w:val="clear" w:color="auto" w:fill="FFFFFF"/>
        <w:jc w:val="center"/>
        <w:rPr>
          <w:b/>
          <w:color w:val="000000"/>
          <w:sz w:val="28"/>
          <w:szCs w:val="28"/>
          <w:lang w:eastAsia="zh-CN"/>
        </w:rPr>
      </w:pPr>
      <w:r w:rsidRPr="0063192F">
        <w:rPr>
          <w:b/>
          <w:color w:val="000000"/>
          <w:sz w:val="28"/>
          <w:szCs w:val="28"/>
          <w:lang w:eastAsia="zh-CN"/>
        </w:rPr>
        <w:t xml:space="preserve">рисков причинения вреда (ущерба) охраняемым </w:t>
      </w:r>
    </w:p>
    <w:p w:rsidR="0063192F" w:rsidRPr="0063192F" w:rsidRDefault="0063192F" w:rsidP="0063192F">
      <w:pPr>
        <w:shd w:val="clear" w:color="auto" w:fill="FFFFFF"/>
        <w:jc w:val="center"/>
        <w:rPr>
          <w:b/>
          <w:color w:val="000000"/>
          <w:sz w:val="28"/>
          <w:szCs w:val="28"/>
          <w:lang w:eastAsia="zh-CN"/>
        </w:rPr>
      </w:pPr>
      <w:r w:rsidRPr="0063192F">
        <w:rPr>
          <w:b/>
          <w:color w:val="000000"/>
          <w:sz w:val="28"/>
          <w:szCs w:val="28"/>
          <w:lang w:eastAsia="zh-CN"/>
        </w:rPr>
        <w:t xml:space="preserve">законом ценностям по муниципальному контролю </w:t>
      </w:r>
    </w:p>
    <w:p w:rsidR="0063192F" w:rsidRPr="0063192F" w:rsidRDefault="0063192F" w:rsidP="0063192F">
      <w:pPr>
        <w:shd w:val="clear" w:color="auto" w:fill="FFFFFF"/>
        <w:jc w:val="center"/>
        <w:rPr>
          <w:b/>
          <w:color w:val="000000"/>
          <w:sz w:val="28"/>
          <w:szCs w:val="28"/>
          <w:lang w:eastAsia="zh-CN"/>
        </w:rPr>
      </w:pPr>
      <w:r w:rsidRPr="0063192F">
        <w:rPr>
          <w:b/>
          <w:color w:val="000000"/>
          <w:sz w:val="28"/>
          <w:szCs w:val="28"/>
          <w:lang w:eastAsia="zh-CN"/>
        </w:rPr>
        <w:t>в сфере благоустройства на 2022 год</w:t>
      </w:r>
    </w:p>
    <w:p w:rsidR="0063192F" w:rsidRPr="0063192F" w:rsidRDefault="0063192F" w:rsidP="0063192F">
      <w:pPr>
        <w:shd w:val="clear" w:color="auto" w:fill="FFFFFF"/>
        <w:ind w:firstLine="567"/>
        <w:rPr>
          <w:b/>
          <w:color w:val="000000"/>
          <w:sz w:val="28"/>
          <w:szCs w:val="28"/>
          <w:lang w:eastAsia="zh-CN"/>
        </w:rPr>
      </w:pPr>
    </w:p>
    <w:p w:rsidR="0063192F" w:rsidRPr="0063192F" w:rsidRDefault="0063192F" w:rsidP="00B02301">
      <w:pPr>
        <w:ind w:firstLine="709"/>
        <w:jc w:val="both"/>
        <w:rPr>
          <w:b/>
          <w:sz w:val="28"/>
          <w:lang w:eastAsia="zh-CN"/>
        </w:rPr>
      </w:pPr>
      <w:bookmarkStart w:id="0" w:name="_Hlk98924939"/>
      <w:r w:rsidRPr="0063192F">
        <w:rPr>
          <w:color w:val="000000"/>
          <w:sz w:val="28"/>
          <w:szCs w:val="28"/>
          <w:lang w:eastAsia="zh-CN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</w:t>
      </w:r>
      <w:r w:rsidR="003C37FC">
        <w:rPr>
          <w:sz w:val="28"/>
          <w:szCs w:val="28"/>
          <w:lang w:eastAsia="zh-CN"/>
        </w:rPr>
        <w:t xml:space="preserve"> Черноануй</w:t>
      </w:r>
      <w:r w:rsidRPr="0063192F">
        <w:rPr>
          <w:sz w:val="28"/>
          <w:szCs w:val="28"/>
          <w:lang w:eastAsia="zh-CN"/>
        </w:rPr>
        <w:t>ского</w:t>
      </w:r>
      <w:r w:rsidRPr="0063192F">
        <w:rPr>
          <w:bCs/>
          <w:color w:val="000000"/>
          <w:sz w:val="28"/>
          <w:szCs w:val="28"/>
          <w:lang w:eastAsia="zh-CN"/>
        </w:rPr>
        <w:t xml:space="preserve"> сельского поселения, </w:t>
      </w:r>
      <w:r w:rsidR="003C37FC">
        <w:rPr>
          <w:bCs/>
          <w:color w:val="000000"/>
          <w:sz w:val="28"/>
          <w:szCs w:val="28"/>
          <w:lang w:eastAsia="zh-CN"/>
        </w:rPr>
        <w:t>сельская а</w:t>
      </w:r>
      <w:r w:rsidR="003C37FC">
        <w:rPr>
          <w:sz w:val="28"/>
          <w:szCs w:val="28"/>
          <w:lang w:eastAsia="zh-CN"/>
        </w:rPr>
        <w:t>дминистрация Черноануй</w:t>
      </w:r>
      <w:r w:rsidRPr="0063192F">
        <w:rPr>
          <w:sz w:val="28"/>
          <w:szCs w:val="28"/>
          <w:lang w:eastAsia="zh-CN"/>
        </w:rPr>
        <w:t xml:space="preserve">ского сельского поселения, </w:t>
      </w:r>
      <w:r w:rsidRPr="0063192F">
        <w:rPr>
          <w:b/>
          <w:spacing w:val="60"/>
          <w:sz w:val="28"/>
          <w:lang w:eastAsia="zh-CN"/>
        </w:rPr>
        <w:t>постановляет</w:t>
      </w:r>
      <w:r w:rsidRPr="0063192F">
        <w:rPr>
          <w:b/>
          <w:sz w:val="28"/>
          <w:lang w:eastAsia="zh-CN"/>
        </w:rPr>
        <w:t>:</w:t>
      </w:r>
      <w:bookmarkEnd w:id="0"/>
    </w:p>
    <w:p w:rsidR="0063192F" w:rsidRPr="0063192F" w:rsidRDefault="0063192F" w:rsidP="0063192F">
      <w:pPr>
        <w:ind w:firstLine="709"/>
        <w:jc w:val="center"/>
        <w:rPr>
          <w:color w:val="000000"/>
          <w:sz w:val="28"/>
          <w:szCs w:val="28"/>
          <w:lang w:eastAsia="zh-CN"/>
        </w:rPr>
      </w:pPr>
    </w:p>
    <w:p w:rsidR="0063192F" w:rsidRPr="0063192F" w:rsidRDefault="0063192F" w:rsidP="0063192F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  <w:r w:rsidRPr="0063192F">
        <w:rPr>
          <w:color w:val="000000"/>
          <w:sz w:val="28"/>
          <w:szCs w:val="28"/>
          <w:lang w:eastAsia="zh-CN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 согласно приложению к настоящему постановлению </w:t>
      </w:r>
    </w:p>
    <w:p w:rsidR="0063192F" w:rsidRPr="0063192F" w:rsidRDefault="0063192F" w:rsidP="0063192F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  <w:r w:rsidRPr="0063192F">
        <w:rPr>
          <w:color w:val="000000"/>
          <w:sz w:val="28"/>
          <w:szCs w:val="28"/>
          <w:lang w:eastAsia="zh-CN"/>
        </w:rPr>
        <w:t>2. Разместить настоящее постановление на официа</w:t>
      </w:r>
      <w:r w:rsidR="003C37FC">
        <w:rPr>
          <w:color w:val="000000"/>
          <w:sz w:val="28"/>
          <w:szCs w:val="28"/>
          <w:lang w:eastAsia="zh-CN"/>
        </w:rPr>
        <w:t>льном сайте Черноануй</w:t>
      </w:r>
      <w:r w:rsidRPr="0063192F">
        <w:rPr>
          <w:color w:val="000000"/>
          <w:sz w:val="28"/>
          <w:szCs w:val="28"/>
          <w:lang w:eastAsia="zh-CN"/>
        </w:rPr>
        <w:t>ского сельского поселения.</w:t>
      </w:r>
    </w:p>
    <w:p w:rsidR="0063192F" w:rsidRPr="0063192F" w:rsidRDefault="0063192F" w:rsidP="0063192F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  <w:r w:rsidRPr="0063192F">
        <w:rPr>
          <w:color w:val="000000"/>
          <w:sz w:val="28"/>
          <w:szCs w:val="28"/>
          <w:lang w:eastAsia="zh-CN"/>
        </w:rPr>
        <w:t>3. Настоящее постановление вступает в силу со дня его официального обнародования.</w:t>
      </w:r>
    </w:p>
    <w:p w:rsidR="0063192F" w:rsidRPr="0063192F" w:rsidRDefault="0063192F" w:rsidP="0063192F">
      <w:pPr>
        <w:shd w:val="clear" w:color="auto" w:fill="FFFFFF"/>
        <w:jc w:val="both"/>
        <w:rPr>
          <w:color w:val="000000"/>
          <w:sz w:val="28"/>
          <w:szCs w:val="28"/>
          <w:lang w:eastAsia="zh-CN"/>
        </w:rPr>
      </w:pPr>
    </w:p>
    <w:p w:rsidR="0063192F" w:rsidRPr="0063192F" w:rsidRDefault="0063192F" w:rsidP="0063192F">
      <w:pPr>
        <w:shd w:val="clear" w:color="auto" w:fill="FFFFFF"/>
        <w:jc w:val="both"/>
        <w:rPr>
          <w:color w:val="000000"/>
          <w:sz w:val="28"/>
          <w:szCs w:val="28"/>
          <w:lang w:eastAsia="zh-CN"/>
        </w:rPr>
      </w:pPr>
    </w:p>
    <w:p w:rsidR="0063192F" w:rsidRPr="0063192F" w:rsidRDefault="0063192F" w:rsidP="0063192F">
      <w:pPr>
        <w:jc w:val="both"/>
        <w:rPr>
          <w:sz w:val="28"/>
          <w:szCs w:val="28"/>
          <w:lang w:eastAsia="zh-CN"/>
        </w:rPr>
      </w:pPr>
      <w:r w:rsidRPr="0063192F">
        <w:rPr>
          <w:sz w:val="28"/>
          <w:szCs w:val="28"/>
          <w:lang w:eastAsia="zh-CN"/>
        </w:rPr>
        <w:t>Глав</w:t>
      </w:r>
      <w:r w:rsidR="003C37FC">
        <w:rPr>
          <w:sz w:val="28"/>
          <w:szCs w:val="28"/>
          <w:lang w:eastAsia="zh-CN"/>
        </w:rPr>
        <w:t>а Черноануй</w:t>
      </w:r>
      <w:r w:rsidRPr="0063192F">
        <w:rPr>
          <w:sz w:val="28"/>
          <w:szCs w:val="28"/>
          <w:lang w:eastAsia="zh-CN"/>
        </w:rPr>
        <w:t xml:space="preserve">ского сельского поселения         </w:t>
      </w:r>
      <w:r w:rsidR="003C37FC">
        <w:rPr>
          <w:sz w:val="28"/>
          <w:szCs w:val="28"/>
          <w:lang w:eastAsia="zh-CN"/>
        </w:rPr>
        <w:t xml:space="preserve">              Т.А.Акатьева</w:t>
      </w:r>
    </w:p>
    <w:p w:rsidR="0063192F" w:rsidRPr="0063192F" w:rsidRDefault="0063192F" w:rsidP="00B02301">
      <w:pPr>
        <w:rPr>
          <w:color w:val="000000"/>
          <w:sz w:val="28"/>
          <w:szCs w:val="28"/>
          <w:lang w:eastAsia="zh-CN"/>
        </w:rPr>
      </w:pPr>
    </w:p>
    <w:p w:rsidR="0063192F" w:rsidRDefault="0063192F" w:rsidP="0063192F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B02301" w:rsidRDefault="00B02301" w:rsidP="0063192F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B02301" w:rsidRDefault="00B02301" w:rsidP="0063192F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B02301" w:rsidRPr="0063192F" w:rsidRDefault="00B02301" w:rsidP="0063192F">
      <w:pPr>
        <w:tabs>
          <w:tab w:val="left" w:pos="200"/>
        </w:tabs>
        <w:outlineLvl w:val="0"/>
        <w:rPr>
          <w:color w:val="000000"/>
          <w:sz w:val="28"/>
          <w:szCs w:val="28"/>
          <w:lang w:eastAsia="zh-CN"/>
        </w:rPr>
      </w:pPr>
    </w:p>
    <w:p w:rsidR="0078575C" w:rsidRDefault="0078575C" w:rsidP="00B02301">
      <w:pPr>
        <w:pStyle w:val="a9"/>
        <w:pageBreakBefore/>
        <w:spacing w:after="0"/>
        <w:rPr>
          <w:rFonts w:ascii="Arial" w:hAnsi="Arial" w:cs="Arial"/>
          <w:color w:val="000000"/>
        </w:rPr>
        <w:sectPr w:rsidR="0078575C" w:rsidSect="00B0230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8575C" w:rsidRDefault="0078575C" w:rsidP="0078575C">
      <w:pPr>
        <w:pStyle w:val="a9"/>
        <w:pageBreakBefore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</w:rPr>
        <w:lastRenderedPageBreak/>
        <w:t>Приложение</w:t>
      </w:r>
    </w:p>
    <w:p w:rsidR="00062533" w:rsidRDefault="0078575C" w:rsidP="0078575C">
      <w:pPr>
        <w:pStyle w:val="a9"/>
        <w:spacing w:before="0" w:beforeAutospacing="0" w:after="0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 постановлению</w:t>
      </w:r>
      <w:r w:rsidR="003C37FC">
        <w:rPr>
          <w:rFonts w:ascii="Arial" w:hAnsi="Arial" w:cs="Arial"/>
          <w:color w:val="000000"/>
        </w:rPr>
        <w:t xml:space="preserve"> сельской а</w:t>
      </w:r>
      <w:r>
        <w:rPr>
          <w:rFonts w:ascii="Arial" w:hAnsi="Arial" w:cs="Arial"/>
          <w:color w:val="000000"/>
        </w:rPr>
        <w:t>дминистрации</w:t>
      </w:r>
    </w:p>
    <w:p w:rsidR="0078575C" w:rsidRPr="00142520" w:rsidRDefault="003C37FC" w:rsidP="0078575C">
      <w:pPr>
        <w:pStyle w:val="a9"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  <w:shd w:val="clear" w:color="auto" w:fill="FFFFFF"/>
        </w:rPr>
        <w:t>Черноануй</w:t>
      </w:r>
      <w:r w:rsidR="00DB70DF">
        <w:rPr>
          <w:rFonts w:ascii="Arial" w:hAnsi="Arial" w:cs="Arial"/>
          <w:color w:val="000000"/>
          <w:shd w:val="clear" w:color="auto" w:fill="FFFFFF"/>
        </w:rPr>
        <w:t>ского</w:t>
      </w:r>
      <w:r w:rsidR="0078575C">
        <w:rPr>
          <w:rFonts w:ascii="Arial" w:hAnsi="Arial" w:cs="Arial"/>
          <w:color w:val="000000"/>
          <w:shd w:val="clear" w:color="auto" w:fill="FFFFFF"/>
        </w:rPr>
        <w:t xml:space="preserve"> сельского поселения</w:t>
      </w:r>
    </w:p>
    <w:p w:rsidR="0078575C" w:rsidRDefault="0078575C" w:rsidP="0078575C">
      <w:pPr>
        <w:pStyle w:val="a9"/>
        <w:spacing w:before="0" w:beforeAutospacing="0" w:after="0"/>
        <w:ind w:firstLine="709"/>
        <w:jc w:val="right"/>
      </w:pPr>
      <w:r>
        <w:rPr>
          <w:rFonts w:ascii="Arial" w:hAnsi="Arial" w:cs="Arial"/>
          <w:color w:val="000000"/>
        </w:rPr>
        <w:t xml:space="preserve">от </w:t>
      </w:r>
      <w:r w:rsidR="003C37FC">
        <w:rPr>
          <w:rFonts w:ascii="Arial" w:hAnsi="Arial" w:cs="Arial"/>
          <w:color w:val="000000"/>
        </w:rPr>
        <w:t>04.04</w:t>
      </w:r>
      <w:r w:rsidR="00655F3F">
        <w:rPr>
          <w:rFonts w:ascii="Arial" w:hAnsi="Arial" w:cs="Arial"/>
          <w:color w:val="000000"/>
        </w:rPr>
        <w:t xml:space="preserve">.2022 </w:t>
      </w:r>
      <w:r>
        <w:rPr>
          <w:rFonts w:ascii="Arial" w:hAnsi="Arial" w:cs="Arial"/>
          <w:color w:val="000000"/>
        </w:rPr>
        <w:t>№</w:t>
      </w:r>
      <w:r w:rsidR="003C37FC">
        <w:rPr>
          <w:rFonts w:ascii="Arial" w:hAnsi="Arial" w:cs="Arial"/>
          <w:color w:val="000000"/>
        </w:rPr>
        <w:t xml:space="preserve"> 4/</w:t>
      </w:r>
      <w:r w:rsidR="00655F3F">
        <w:rPr>
          <w:rFonts w:ascii="Arial" w:hAnsi="Arial" w:cs="Arial"/>
          <w:color w:val="000000"/>
        </w:rPr>
        <w:t>1</w:t>
      </w:r>
    </w:p>
    <w:p w:rsidR="0078575C" w:rsidRDefault="0078575C" w:rsidP="0078575C">
      <w:pPr>
        <w:pStyle w:val="a9"/>
        <w:spacing w:before="0" w:beforeAutospacing="0" w:after="0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78575C" w:rsidRPr="00FE1310" w:rsidRDefault="0078575C" w:rsidP="0078575C">
      <w:pPr>
        <w:pStyle w:val="a9"/>
        <w:spacing w:before="0" w:beforeAutospacing="0" w:after="0"/>
        <w:jc w:val="center"/>
      </w:pPr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>ПРОГРАММА</w:t>
      </w:r>
    </w:p>
    <w:p w:rsidR="0078575C" w:rsidRPr="00FE1310" w:rsidRDefault="0078575C" w:rsidP="0078575C">
      <w:pPr>
        <w:pStyle w:val="a9"/>
        <w:spacing w:before="0" w:beforeAutospacing="0" w:after="0"/>
        <w:jc w:val="center"/>
      </w:pPr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 xml:space="preserve">профилактики рисков причинения вреда (ущерба)охраняемым законом ценностям по муниципальному контролю 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  <w:jc w:val="center"/>
        <w:rPr>
          <w:lang w:val="en-US"/>
        </w:rPr>
      </w:pPr>
      <w:r w:rsidRPr="00FE1310">
        <w:rPr>
          <w:rFonts w:ascii="Arial" w:hAnsi="Arial" w:cs="Arial"/>
          <w:b/>
          <w:bCs/>
          <w:color w:val="000000"/>
          <w:shd w:val="clear" w:color="auto" w:fill="FFFFFF"/>
        </w:rPr>
        <w:t>в сфере благоустройства на 2022 год</w:t>
      </w:r>
    </w:p>
    <w:p w:rsidR="0078575C" w:rsidRPr="00FE1310" w:rsidRDefault="0078575C" w:rsidP="0078575C">
      <w:pPr>
        <w:pStyle w:val="a9"/>
        <w:spacing w:before="0" w:beforeAutospacing="0" w:after="0"/>
        <w:ind w:firstLine="709"/>
      </w:pPr>
    </w:p>
    <w:tbl>
      <w:tblPr>
        <w:tblW w:w="151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5"/>
        <w:gridCol w:w="1927"/>
        <w:gridCol w:w="284"/>
        <w:gridCol w:w="6237"/>
        <w:gridCol w:w="2126"/>
        <w:gridCol w:w="4111"/>
      </w:tblGrid>
      <w:tr w:rsidR="0078575C" w:rsidRPr="00FE1310" w:rsidTr="00A20531">
        <w:trPr>
          <w:tblCellSpacing w:w="0" w:type="dxa"/>
        </w:trPr>
        <w:tc>
          <w:tcPr>
            <w:tcW w:w="15160" w:type="dxa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I. А</w:t>
            </w:r>
            <w:r w:rsidRPr="00FE1310">
              <w:rPr>
                <w:rFonts w:ascii="Arial" w:hAnsi="Arial" w:cs="Arial"/>
                <w:b/>
                <w:bCs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Значение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i/>
                <w:iCs/>
                <w:sz w:val="24"/>
                <w:szCs w:val="24"/>
              </w:rPr>
              <w:t>Характеристика значения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1.1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А</w:t>
            </w:r>
            <w:r w:rsidRPr="00FE1310">
              <w:rPr>
                <w:rFonts w:ascii="Arial" w:hAnsi="Arial" w:cs="Arial"/>
              </w:rPr>
              <w:t xml:space="preserve">нализ текущего состояния осуществления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1.1. Программа профилактики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 в сфере благоустройства на 2022 год</w:t>
            </w:r>
            <w:r w:rsidRPr="00FE1310">
              <w:rPr>
                <w:rFonts w:ascii="Arial" w:hAnsi="Arial" w:cs="Arial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 w:rsidR="003C37FC">
              <w:rPr>
                <w:rFonts w:ascii="Arial" w:hAnsi="Arial" w:cs="Arial"/>
              </w:rPr>
              <w:t>Черноануй</w:t>
            </w:r>
            <w:r w:rsidR="00DB70DF">
              <w:rPr>
                <w:rFonts w:ascii="Arial" w:hAnsi="Arial" w:cs="Arial"/>
              </w:rPr>
              <w:t>ского</w:t>
            </w:r>
            <w:r w:rsidRPr="00FE1310">
              <w:rPr>
                <w:rFonts w:ascii="Arial" w:hAnsi="Arial" w:cs="Arial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3C37FC">
              <w:rPr>
                <w:rFonts w:ascii="Arial" w:hAnsi="Arial" w:cs="Arial"/>
              </w:rPr>
              <w:t>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поселения, разработана в целях организации осуществления </w:t>
            </w:r>
            <w:r w:rsidR="003C37FC">
              <w:rPr>
                <w:rFonts w:ascii="Arial" w:hAnsi="Arial" w:cs="Arial"/>
              </w:rPr>
              <w:t>сельской а</w:t>
            </w:r>
            <w:r w:rsidRPr="00FE1310">
              <w:rPr>
                <w:rFonts w:ascii="Arial" w:hAnsi="Arial" w:cs="Arial"/>
              </w:rPr>
              <w:t xml:space="preserve">дминистрацией </w:t>
            </w:r>
            <w:r w:rsidR="003C37FC">
              <w:rPr>
                <w:rFonts w:ascii="Arial" w:hAnsi="Arial" w:cs="Arial"/>
              </w:rPr>
              <w:t>Черноануйского</w:t>
            </w:r>
            <w:r>
              <w:rPr>
                <w:rFonts w:ascii="Arial" w:hAnsi="Arial" w:cs="Arial"/>
              </w:rPr>
              <w:t xml:space="preserve"> сельского поселения </w:t>
            </w:r>
            <w:r w:rsidRPr="00FE1310">
              <w:rPr>
                <w:rFonts w:ascii="Arial" w:hAnsi="Arial" w:cs="Arial"/>
              </w:rPr>
              <w:t xml:space="preserve">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</w:t>
            </w:r>
            <w:r w:rsidR="003C37FC">
              <w:rPr>
                <w:rFonts w:ascii="Arial" w:hAnsi="Arial" w:cs="Arial"/>
              </w:rPr>
              <w:t>Республики Алтай</w:t>
            </w:r>
            <w:r w:rsidRPr="00FE1310">
              <w:rPr>
                <w:rFonts w:ascii="Arial" w:hAnsi="Arial" w:cs="Arial"/>
              </w:rPr>
              <w:t xml:space="preserve">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 w:rsidR="003C37FC">
              <w:rPr>
                <w:rFonts w:ascii="Arial" w:hAnsi="Arial" w:cs="Arial"/>
              </w:rPr>
              <w:t>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3C37FC">
              <w:rPr>
                <w:rFonts w:ascii="Arial" w:hAnsi="Arial" w:cs="Arial"/>
              </w:rPr>
              <w:t>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поселения.</w:t>
            </w:r>
          </w:p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 w:rsidR="003C37FC">
              <w:rPr>
                <w:rFonts w:ascii="Arial" w:hAnsi="Arial" w:cs="Arial"/>
              </w:rPr>
              <w:t>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 w:rsidR="003C37FC">
              <w:rPr>
                <w:rFonts w:ascii="Arial" w:hAnsi="Arial" w:cs="Arial"/>
              </w:rPr>
              <w:t>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поселения. </w:t>
            </w:r>
          </w:p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1.3. Уполномоченным органом по осуществлению муниципального контроля в сфере благоустройства является </w:t>
            </w:r>
            <w:r w:rsidR="003C37FC">
              <w:rPr>
                <w:rFonts w:ascii="Arial" w:hAnsi="Arial" w:cs="Arial"/>
              </w:rPr>
              <w:t>сельская а</w:t>
            </w:r>
            <w:r w:rsidRPr="00FE1310">
              <w:rPr>
                <w:rFonts w:ascii="Arial" w:hAnsi="Arial" w:cs="Arial"/>
              </w:rPr>
              <w:t xml:space="preserve">дминистрация </w:t>
            </w:r>
            <w:r w:rsidR="003C37FC">
              <w:rPr>
                <w:rFonts w:ascii="Arial" w:hAnsi="Arial" w:cs="Arial"/>
              </w:rPr>
              <w:t>Черноануйского</w:t>
            </w:r>
            <w:r>
              <w:rPr>
                <w:rFonts w:ascii="Arial" w:hAnsi="Arial" w:cs="Arial"/>
              </w:rPr>
              <w:t xml:space="preserve"> сельского поселения</w:t>
            </w:r>
            <w:r w:rsidRPr="00FE1310">
              <w:rPr>
                <w:rFonts w:ascii="Arial" w:hAnsi="Arial" w:cs="Arial"/>
              </w:rPr>
              <w:t xml:space="preserve">. 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1.4. Субъектами профилактических мероприятий в рамках Программы являются граждане и </w:t>
            </w:r>
            <w:r w:rsidR="00B02301" w:rsidRPr="00FE1310">
              <w:rPr>
                <w:rFonts w:ascii="Arial" w:hAnsi="Arial" w:cs="Arial"/>
              </w:rPr>
              <w:t>организации, деятельность</w:t>
            </w:r>
            <w:r w:rsidRPr="00FE1310">
              <w:rPr>
                <w:rFonts w:ascii="Arial" w:hAnsi="Arial" w:cs="Arial"/>
              </w:rPr>
              <w:t>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      </w:r>
            <w:r w:rsidRPr="00FE1310">
              <w:rPr>
                <w:rFonts w:ascii="Arial" w:hAnsi="Arial" w:cs="Arial"/>
              </w:rPr>
              <w:lastRenderedPageBreak/>
              <w:t xml:space="preserve">Муниципальный контроль в сфере благоустройства осуществляется в соответствии с: 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78575C" w:rsidRPr="00FE1310" w:rsidRDefault="0078575C" w:rsidP="005107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- </w:t>
            </w:r>
            <w:r w:rsidR="005B36E1">
              <w:rPr>
                <w:rFonts w:ascii="Arial" w:hAnsi="Arial" w:cs="Arial"/>
              </w:rPr>
              <w:t>З</w:t>
            </w:r>
            <w:r w:rsidR="005107F0" w:rsidRPr="005107F0">
              <w:rPr>
                <w:rFonts w:ascii="Arial" w:hAnsi="Arial" w:cs="Arial"/>
              </w:rPr>
              <w:t>акон</w:t>
            </w:r>
            <w:r w:rsidR="005107F0">
              <w:rPr>
                <w:rFonts w:ascii="Arial" w:hAnsi="Arial" w:cs="Arial"/>
              </w:rPr>
              <w:t>ом</w:t>
            </w:r>
            <w:r w:rsidR="003C37FC">
              <w:rPr>
                <w:rFonts w:ascii="Arial" w:hAnsi="Arial" w:cs="Arial"/>
              </w:rPr>
              <w:t xml:space="preserve"> Республики Алтай</w:t>
            </w:r>
            <w:r w:rsidR="005107F0" w:rsidRPr="005107F0">
              <w:rPr>
                <w:rFonts w:ascii="Arial" w:hAnsi="Arial" w:cs="Arial"/>
              </w:rPr>
              <w:t xml:space="preserve"> </w:t>
            </w:r>
            <w:r w:rsidR="002C5308" w:rsidRPr="002C5308">
              <w:rPr>
                <w:rFonts w:ascii="Arial" w:hAnsi="Arial" w:cs="Arial"/>
              </w:rPr>
              <w:t>от 10 ноября 2015</w:t>
            </w:r>
            <w:r w:rsidR="005107F0" w:rsidRPr="002C5308">
              <w:rPr>
                <w:rFonts w:ascii="Arial" w:hAnsi="Arial" w:cs="Arial"/>
              </w:rPr>
              <w:t xml:space="preserve"> № </w:t>
            </w:r>
            <w:r w:rsidR="002C5308" w:rsidRPr="002C5308">
              <w:rPr>
                <w:rFonts w:ascii="Arial" w:hAnsi="Arial" w:cs="Arial"/>
              </w:rPr>
              <w:t>69-РЗ</w:t>
            </w:r>
            <w:r w:rsidR="005107F0">
              <w:rPr>
                <w:rFonts w:ascii="Arial" w:hAnsi="Arial" w:cs="Arial"/>
              </w:rPr>
              <w:t xml:space="preserve"> «</w:t>
            </w:r>
            <w:r w:rsidR="005107F0" w:rsidRPr="005107F0">
              <w:rPr>
                <w:rFonts w:ascii="Arial" w:hAnsi="Arial" w:cs="Arial"/>
              </w:rPr>
              <w:t>Об административных правонарушениях</w:t>
            </w:r>
            <w:r w:rsidR="005107F0">
              <w:rPr>
                <w:rFonts w:ascii="Arial" w:hAnsi="Arial" w:cs="Arial"/>
              </w:rPr>
              <w:t>»</w:t>
            </w:r>
            <w:r w:rsidRPr="00FE1310">
              <w:rPr>
                <w:rFonts w:ascii="Arial" w:hAnsi="Arial" w:cs="Arial"/>
              </w:rPr>
              <w:t>;</w:t>
            </w:r>
          </w:p>
          <w:p w:rsidR="0078575C" w:rsidRPr="002C5308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>-</w:t>
            </w:r>
            <w:r w:rsidR="0063192F">
              <w:rPr>
                <w:rFonts w:ascii="Arial" w:hAnsi="Arial" w:cs="Arial"/>
              </w:rPr>
              <w:t xml:space="preserve">Правилами благоустройства на территории </w:t>
            </w:r>
            <w:r w:rsidR="003C37FC">
              <w:rPr>
                <w:rFonts w:ascii="Arial" w:hAnsi="Arial" w:cs="Arial"/>
              </w:rPr>
              <w:t xml:space="preserve">Черноануйского </w:t>
            </w:r>
            <w:r w:rsidR="0063192F">
              <w:rPr>
                <w:rFonts w:ascii="Arial" w:hAnsi="Arial" w:cs="Arial"/>
              </w:rPr>
              <w:t>сельского поселения</w:t>
            </w:r>
            <w:r w:rsidRPr="00FE1310">
              <w:rPr>
                <w:rFonts w:ascii="Arial" w:hAnsi="Arial" w:cs="Arial"/>
              </w:rPr>
              <w:t xml:space="preserve">, утвержденными решением </w:t>
            </w:r>
            <w:r w:rsidR="003C37FC">
              <w:rPr>
                <w:rFonts w:ascii="Arial" w:hAnsi="Arial" w:cs="Arial"/>
              </w:rPr>
              <w:t xml:space="preserve">Совета </w:t>
            </w:r>
            <w:r w:rsidR="0063192F">
              <w:rPr>
                <w:rFonts w:ascii="Arial" w:hAnsi="Arial" w:cs="Arial"/>
              </w:rPr>
              <w:t xml:space="preserve"> Депутатов</w:t>
            </w:r>
            <w:r w:rsidR="003C37FC">
              <w:rPr>
                <w:rFonts w:ascii="Arial" w:hAnsi="Arial" w:cs="Arial"/>
              </w:rPr>
              <w:t xml:space="preserve"> 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 </w:t>
            </w:r>
            <w:r w:rsidRPr="002C5308">
              <w:rPr>
                <w:rFonts w:ascii="Arial" w:hAnsi="Arial" w:cs="Arial"/>
              </w:rPr>
              <w:t xml:space="preserve">от </w:t>
            </w:r>
            <w:r w:rsidR="002C5308" w:rsidRPr="002C5308">
              <w:rPr>
                <w:rFonts w:ascii="Arial" w:hAnsi="Arial" w:cs="Arial"/>
              </w:rPr>
              <w:t>15.05.2012</w:t>
            </w:r>
            <w:r w:rsidRPr="002C5308">
              <w:rPr>
                <w:rFonts w:ascii="Arial" w:hAnsi="Arial" w:cs="Arial"/>
              </w:rPr>
              <w:t xml:space="preserve"> №</w:t>
            </w:r>
            <w:r w:rsidR="002C5308" w:rsidRPr="002C5308">
              <w:rPr>
                <w:rFonts w:ascii="Arial" w:hAnsi="Arial" w:cs="Arial"/>
              </w:rPr>
              <w:t xml:space="preserve"> 33-109</w:t>
            </w:r>
            <w:r w:rsidRPr="002C5308">
              <w:rPr>
                <w:rFonts w:ascii="Arial" w:hAnsi="Arial" w:cs="Arial"/>
              </w:rPr>
              <w:t>.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1.6. Плановых проверок в отношении граждан и организаций в 2021 году предусмотрено не было в связи с тем, </w:t>
            </w:r>
            <w:r>
              <w:rPr>
                <w:rFonts w:ascii="Arial" w:hAnsi="Arial" w:cs="Arial"/>
              </w:rPr>
              <w:t xml:space="preserve">что </w:t>
            </w:r>
            <w:r w:rsidRPr="00305FF6">
              <w:rPr>
                <w:rFonts w:ascii="Arial" w:hAnsi="Arial" w:cs="Arial"/>
              </w:rPr>
              <w:t>контроль за соблюдением требований в сфере благоустройства на территории поселения осуществлялся</w:t>
            </w:r>
            <w:r w:rsidRPr="00FE1310">
              <w:rPr>
                <w:rFonts w:ascii="Arial" w:hAnsi="Arial" w:cs="Arial"/>
              </w:rPr>
              <w:t xml:space="preserve"> не в рамках муниципального контроля.  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</w:t>
            </w:r>
            <w:r w:rsidR="0063192F" w:rsidRPr="00FE1310">
              <w:rPr>
                <w:rFonts w:ascii="Arial" w:hAnsi="Arial" w:cs="Arial"/>
              </w:rPr>
              <w:t>официально</w:t>
            </w:r>
            <w:r w:rsidR="0063192F">
              <w:rPr>
                <w:rFonts w:ascii="Arial" w:hAnsi="Arial" w:cs="Arial"/>
              </w:rPr>
              <w:t>м</w:t>
            </w:r>
            <w:r w:rsidR="0063192F" w:rsidRPr="00FE1310">
              <w:rPr>
                <w:rFonts w:ascii="Arial" w:hAnsi="Arial" w:cs="Arial"/>
              </w:rPr>
              <w:t xml:space="preserve"> сайт</w:t>
            </w:r>
            <w:r w:rsidR="0063192F">
              <w:rPr>
                <w:rFonts w:ascii="Arial" w:hAnsi="Arial" w:cs="Arial"/>
              </w:rPr>
              <w:t xml:space="preserve">е </w:t>
            </w:r>
            <w:r w:rsidR="003C37FC">
              <w:rPr>
                <w:rFonts w:ascii="Arial" w:hAnsi="Arial" w:cs="Arial"/>
              </w:rPr>
              <w:t>Черноануйского</w:t>
            </w:r>
            <w:r w:rsidR="003C37FC" w:rsidRPr="00FE1310">
              <w:rPr>
                <w:rFonts w:ascii="Arial" w:hAnsi="Arial" w:cs="Arial"/>
              </w:rPr>
              <w:t xml:space="preserve"> </w:t>
            </w:r>
            <w:r w:rsidRPr="00FE1310">
              <w:rPr>
                <w:rFonts w:ascii="Arial" w:hAnsi="Arial" w:cs="Arial"/>
              </w:rPr>
              <w:t xml:space="preserve">сельского поселения размещены Правила благоустройства </w:t>
            </w:r>
            <w:r w:rsidR="0063192F">
              <w:rPr>
                <w:rFonts w:ascii="Arial" w:hAnsi="Arial" w:cs="Arial"/>
              </w:rPr>
              <w:t xml:space="preserve">на </w:t>
            </w:r>
            <w:r w:rsidRPr="00FE1310">
              <w:rPr>
                <w:rFonts w:ascii="Arial" w:hAnsi="Arial" w:cs="Arial"/>
              </w:rPr>
              <w:t xml:space="preserve">территории </w:t>
            </w:r>
            <w:r w:rsidR="003C37FC">
              <w:rPr>
                <w:rFonts w:ascii="Arial" w:hAnsi="Arial" w:cs="Arial"/>
              </w:rPr>
              <w:t>Черноануйского</w:t>
            </w:r>
            <w:r w:rsidR="003C37FC" w:rsidRPr="00FE1310">
              <w:rPr>
                <w:rFonts w:ascii="Arial" w:hAnsi="Arial" w:cs="Arial"/>
              </w:rPr>
              <w:t xml:space="preserve"> </w:t>
            </w:r>
            <w:r w:rsidRPr="00FE1310">
              <w:rPr>
                <w:rFonts w:ascii="Arial" w:hAnsi="Arial" w:cs="Arial"/>
              </w:rPr>
              <w:t xml:space="preserve">сельского поселения. 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t xml:space="preserve">1.7. Анализ рисков реализации Программы. 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78575C" w:rsidRPr="00FE1310" w:rsidRDefault="0078575C" w:rsidP="00BB5714">
            <w:pPr>
              <w:autoSpaceDE w:val="0"/>
              <w:autoSpaceDN w:val="0"/>
              <w:adjustRightInd w:val="0"/>
              <w:jc w:val="both"/>
            </w:pPr>
            <w:r w:rsidRPr="00FE1310">
              <w:rPr>
                <w:rFonts w:ascii="Arial" w:hAnsi="Arial" w:cs="Arial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 w:rsidR="003C37FC">
              <w:rPr>
                <w:rFonts w:ascii="Arial" w:hAnsi="Arial" w:cs="Arial"/>
              </w:rPr>
              <w:t>Черноануйского</w:t>
            </w:r>
            <w:r w:rsidRPr="00FE1310">
              <w:rPr>
                <w:rFonts w:ascii="Arial" w:hAnsi="Arial" w:cs="Arial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3C37FC">
            <w:r w:rsidRPr="00FE1310">
              <w:rPr>
                <w:rFonts w:ascii="Arial" w:hAnsi="Arial" w:cs="Arial"/>
              </w:rPr>
              <w:t xml:space="preserve">Описание текущего развития профилактической деятельности </w:t>
            </w:r>
            <w:r w:rsidR="003C37FC">
              <w:rPr>
                <w:rFonts w:ascii="Arial" w:hAnsi="Arial" w:cs="Arial"/>
              </w:rPr>
              <w:t>сельской а</w:t>
            </w:r>
            <w:r w:rsidRPr="00FE1310">
              <w:rPr>
                <w:rFonts w:ascii="Arial" w:hAnsi="Arial" w:cs="Arial"/>
              </w:rPr>
              <w:t>дминистрации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</w:t>
            </w:r>
            <w:r w:rsidR="0063192F">
              <w:rPr>
                <w:rFonts w:ascii="Arial" w:hAnsi="Arial" w:cs="Arial"/>
                <w:sz w:val="24"/>
                <w:szCs w:val="24"/>
              </w:rPr>
              <w:t xml:space="preserve">Правилами благоустройства на территории </w:t>
            </w:r>
            <w:r w:rsidR="003C37FC"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r w:rsidR="0063192F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="0063192F" w:rsidRPr="00FE1310">
              <w:rPr>
                <w:rFonts w:ascii="Arial" w:hAnsi="Arial" w:cs="Arial"/>
                <w:sz w:val="24"/>
                <w:szCs w:val="24"/>
              </w:rPr>
              <w:t>,</w:t>
            </w:r>
            <w:r w:rsidRPr="00FE1310">
              <w:rPr>
                <w:rFonts w:ascii="Arial" w:hAnsi="Arial" w:cs="Arial"/>
                <w:sz w:val="24"/>
                <w:szCs w:val="24"/>
              </w:rPr>
              <w:t xml:space="preserve"> осуществляется:</w:t>
            </w:r>
          </w:p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-  информирование о необходимости соблюдения Правил благоустройства территории </w:t>
            </w:r>
            <w:r w:rsidR="003C37FC"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r w:rsidRPr="003C37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310">
              <w:rPr>
                <w:rFonts w:ascii="Arial" w:hAnsi="Arial" w:cs="Arial"/>
                <w:sz w:val="24"/>
                <w:szCs w:val="24"/>
              </w:rPr>
              <w:t>сельского поселения, посредством официального сайта, публикации в периодических изданиях, социальных сетей;</w:t>
            </w:r>
          </w:p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- совместная организация и проведение мероприятий по уборке территории </w:t>
            </w:r>
            <w:r w:rsidR="003C37FC" w:rsidRPr="003C37FC">
              <w:rPr>
                <w:rFonts w:ascii="Arial" w:hAnsi="Arial" w:cs="Arial"/>
                <w:sz w:val="24"/>
                <w:szCs w:val="24"/>
              </w:rPr>
              <w:t>Черноануйского</w:t>
            </w:r>
            <w:r w:rsidRPr="00FE1310">
              <w:rPr>
                <w:rFonts w:ascii="Arial" w:hAnsi="Arial" w:cs="Arial"/>
                <w:sz w:val="24"/>
                <w:szCs w:val="24"/>
              </w:rPr>
              <w:t xml:space="preserve"> сельского поселения;</w:t>
            </w:r>
          </w:p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both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sz w:val="24"/>
                <w:szCs w:val="24"/>
              </w:rPr>
              <w:t xml:space="preserve">- выдача предупреждений. 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1.3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 xml:space="preserve">Характеристика </w:t>
            </w:r>
            <w:r w:rsidRPr="00FE1310">
              <w:rPr>
                <w:rFonts w:ascii="Arial" w:hAnsi="Arial" w:cs="Arial"/>
              </w:rPr>
              <w:lastRenderedPageBreak/>
              <w:t>проблем, на решение которых направлена программа профилактики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305FF6" w:rsidRDefault="0078575C" w:rsidP="00BB5714">
            <w:pPr>
              <w:shd w:val="clear" w:color="auto" w:fill="FFFFFF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</w:rPr>
              <w:lastRenderedPageBreak/>
              <w:t>П</w:t>
            </w:r>
            <w:r w:rsidRPr="00305FF6">
              <w:rPr>
                <w:rFonts w:ascii="Arial" w:hAnsi="Arial" w:cs="Arial"/>
              </w:rPr>
              <w:t>ричин</w:t>
            </w:r>
            <w:r w:rsidRPr="00FE1310">
              <w:rPr>
                <w:rFonts w:ascii="Arial" w:hAnsi="Arial" w:cs="Arial"/>
              </w:rPr>
              <w:t>ами</w:t>
            </w:r>
            <w:r w:rsidRPr="00305FF6">
              <w:rPr>
                <w:rFonts w:ascii="Arial" w:hAnsi="Arial" w:cs="Arial"/>
              </w:rPr>
              <w:t xml:space="preserve"> нарушений обязательных требований</w:t>
            </w:r>
            <w:r w:rsidRPr="00FE1310">
              <w:rPr>
                <w:rFonts w:ascii="Arial" w:hAnsi="Arial" w:cs="Arial"/>
              </w:rPr>
              <w:t xml:space="preserve"> в сфере благоустройства</w:t>
            </w:r>
            <w:r w:rsidRPr="00305FF6">
              <w:rPr>
                <w:rFonts w:ascii="Arial" w:hAnsi="Arial" w:cs="Arial"/>
              </w:rPr>
              <w:t xml:space="preserve"> являются:</w:t>
            </w:r>
          </w:p>
          <w:p w:rsidR="0078575C" w:rsidRPr="00305FF6" w:rsidRDefault="0078575C" w:rsidP="00BB5714">
            <w:pPr>
              <w:shd w:val="clear" w:color="auto" w:fill="FFFFFF"/>
              <w:rPr>
                <w:rFonts w:ascii="Arial" w:hAnsi="Arial" w:cs="Arial"/>
              </w:rPr>
            </w:pPr>
            <w:r w:rsidRPr="00305FF6">
              <w:rPr>
                <w:rFonts w:ascii="Arial" w:hAnsi="Arial" w:cs="Arial"/>
              </w:rPr>
              <w:lastRenderedPageBreak/>
              <w:t>а) не сформировано понимание исполнения требований в сфере благоустройства у субъектов</w:t>
            </w:r>
            <w:r w:rsidRPr="00FE1310">
              <w:rPr>
                <w:rFonts w:ascii="Arial" w:hAnsi="Arial" w:cs="Arial"/>
              </w:rPr>
              <w:t xml:space="preserve"> контроля</w:t>
            </w:r>
            <w:r w:rsidRPr="00305FF6">
              <w:rPr>
                <w:rFonts w:ascii="Arial" w:hAnsi="Arial" w:cs="Arial"/>
              </w:rPr>
              <w:t>;</w:t>
            </w:r>
          </w:p>
          <w:p w:rsidR="0078575C" w:rsidRPr="00305FF6" w:rsidRDefault="0078575C" w:rsidP="00BB5714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305FF6">
              <w:rPr>
                <w:rFonts w:ascii="Arial" w:hAnsi="Arial" w:cs="Arial"/>
              </w:rPr>
              <w:t>б) необходимость дополнительного информирования субъектов</w:t>
            </w:r>
            <w:r w:rsidRPr="00FE1310">
              <w:rPr>
                <w:rFonts w:ascii="Arial" w:hAnsi="Arial" w:cs="Arial"/>
              </w:rPr>
              <w:t xml:space="preserve"> контроля</w:t>
            </w:r>
            <w:r w:rsidRPr="00305FF6">
              <w:rPr>
                <w:rFonts w:ascii="Arial" w:hAnsi="Arial" w:cs="Arial"/>
              </w:rPr>
              <w:t xml:space="preserve"> по вопросам соблюдения требований в сфере благоустройства;</w:t>
            </w:r>
          </w:p>
          <w:p w:rsidR="0078575C" w:rsidRPr="00FE1310" w:rsidRDefault="0078575C" w:rsidP="00BB5714">
            <w:pPr>
              <w:shd w:val="clear" w:color="auto" w:fill="FFFFFF"/>
              <w:jc w:val="both"/>
              <w:rPr>
                <w:rFonts w:ascii="Arial" w:hAnsi="Arial" w:cs="Arial"/>
                <w:color w:val="304855"/>
              </w:rPr>
            </w:pPr>
            <w:r w:rsidRPr="00305FF6">
              <w:rPr>
                <w:rFonts w:ascii="Arial" w:hAnsi="Arial" w:cs="Arial"/>
              </w:rPr>
              <w:t>в) не создана система обратной связи с субъект</w:t>
            </w:r>
            <w:r w:rsidRPr="00FE1310">
              <w:rPr>
                <w:rFonts w:ascii="Arial" w:hAnsi="Arial" w:cs="Arial"/>
              </w:rPr>
              <w:t xml:space="preserve">ами контроля </w:t>
            </w:r>
            <w:r w:rsidRPr="00305FF6">
              <w:rPr>
                <w:rFonts w:ascii="Arial" w:hAnsi="Arial" w:cs="Arial"/>
              </w:rPr>
              <w:t>по вопросам применения требований правил благоустройства.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15160" w:type="dxa"/>
            <w:gridSpan w:val="6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lastRenderedPageBreak/>
              <w:t>II. Ц</w:t>
            </w:r>
            <w:r w:rsidRPr="00FE1310">
              <w:rPr>
                <w:rFonts w:ascii="Arial" w:hAnsi="Arial" w:cs="Arial"/>
                <w:b/>
                <w:bCs/>
              </w:rPr>
              <w:t>ели и задачи реализации программы профилактики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>Характеристика значения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2.1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Цели реализации программы профилактики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2.2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Задачи реализации программы профилактики</w:t>
            </w:r>
          </w:p>
          <w:p w:rsidR="0078575C" w:rsidRPr="00FE1310" w:rsidRDefault="0078575C" w:rsidP="00BB5714"/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78575C" w:rsidRDefault="0078575C" w:rsidP="00BB5714">
            <w:pPr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 xml:space="preserve">6. Обеспечение единообразных подходов к применению </w:t>
            </w:r>
            <w:r w:rsidR="003C37FC">
              <w:rPr>
                <w:rFonts w:ascii="Arial" w:hAnsi="Arial" w:cs="Arial"/>
                <w:color w:val="000000"/>
                <w:shd w:val="clear" w:color="auto" w:fill="FFFFFF"/>
              </w:rPr>
              <w:t>сельской а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  <w:p w:rsidR="0078575C" w:rsidRDefault="0078575C" w:rsidP="00BB5714">
            <w:pPr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:rsidR="0078575C" w:rsidRPr="00FE1310" w:rsidRDefault="0078575C" w:rsidP="00BB5714">
            <w:pPr>
              <w:jc w:val="both"/>
            </w:pPr>
          </w:p>
        </w:tc>
      </w:tr>
      <w:tr w:rsidR="0078575C" w:rsidRPr="00FE1310" w:rsidTr="00A20531">
        <w:trPr>
          <w:tblCellSpacing w:w="0" w:type="dxa"/>
        </w:trPr>
        <w:tc>
          <w:tcPr>
            <w:tcW w:w="15160" w:type="dxa"/>
            <w:gridSpan w:val="6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ind w:firstLine="709"/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III. П</w:t>
            </w:r>
            <w:r w:rsidRPr="00FE1310">
              <w:rPr>
                <w:rFonts w:ascii="Arial" w:hAnsi="Arial" w:cs="Arial"/>
                <w:b/>
                <w:bCs/>
              </w:rPr>
              <w:t>еречень профилактических мероприятий, сроки (периодичность) их проведения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Наименование мероприятия</w:t>
            </w:r>
          </w:p>
          <w:p w:rsidR="0078575C" w:rsidRPr="00FE1310" w:rsidRDefault="0078575C" w:rsidP="00BB5714">
            <w:pPr>
              <w:jc w:val="center"/>
            </w:pPr>
          </w:p>
        </w:tc>
        <w:tc>
          <w:tcPr>
            <w:tcW w:w="2126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Срок (периодичность)</w:t>
            </w:r>
          </w:p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исполнения</w:t>
            </w:r>
          </w:p>
        </w:tc>
        <w:tc>
          <w:tcPr>
            <w:tcW w:w="4111" w:type="dxa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3.1</w:t>
            </w:r>
          </w:p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2126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По мере необходимости</w:t>
            </w:r>
          </w:p>
        </w:tc>
        <w:tc>
          <w:tcPr>
            <w:tcW w:w="4111" w:type="dxa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r w:rsidR="003C37FC" w:rsidRPr="003C37FC">
              <w:rPr>
                <w:rFonts w:ascii="Arial" w:hAnsi="Arial" w:cs="Arial"/>
                <w:sz w:val="24"/>
                <w:szCs w:val="24"/>
              </w:rPr>
              <w:t xml:space="preserve">Черноануйского 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vMerge w:val="restart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</w:rPr>
              <w:t>3.2</w:t>
            </w:r>
          </w:p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b/>
                <w:bCs/>
                <w:shd w:val="clear" w:color="auto" w:fill="FFFFFF"/>
              </w:rPr>
              <w:t>К</w:t>
            </w: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онсультирование </w:t>
            </w:r>
          </w:p>
        </w:tc>
        <w:tc>
          <w:tcPr>
            <w:tcW w:w="2126" w:type="dxa"/>
            <w:vMerge w:val="restart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</w:p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По мере необходимости</w:t>
            </w:r>
          </w:p>
        </w:tc>
        <w:tc>
          <w:tcPr>
            <w:tcW w:w="4111" w:type="dxa"/>
            <w:vMerge w:val="restar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78575C" w:rsidRPr="00FE1310" w:rsidRDefault="003C37FC" w:rsidP="003C37FC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>Сельская а</w:t>
            </w:r>
            <w:r w:rsidR="0078575C"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 xml:space="preserve">дминистрация </w:t>
            </w:r>
            <w:r w:rsidRPr="003C37FC">
              <w:rPr>
                <w:rFonts w:ascii="Arial" w:hAnsi="Arial" w:cs="Arial"/>
                <w:sz w:val="24"/>
                <w:szCs w:val="24"/>
              </w:rPr>
              <w:t xml:space="preserve">Черноануйского </w:t>
            </w:r>
            <w:r w:rsidR="0078575C">
              <w:rPr>
                <w:rFonts w:ascii="Arial" w:hAnsi="Arial" w:cs="Arial"/>
                <w:iCs/>
                <w:color w:val="000000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2126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4111" w:type="dxa"/>
            <w:vMerge/>
            <w:vAlign w:val="center"/>
            <w:hideMark/>
          </w:tcPr>
          <w:p w:rsidR="0078575C" w:rsidRPr="00FE1310" w:rsidRDefault="0078575C" w:rsidP="00BB5714"/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1927" w:type="dxa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В письменной форме при письменном обращении</w:t>
            </w:r>
          </w:p>
        </w:tc>
        <w:tc>
          <w:tcPr>
            <w:tcW w:w="652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В устной форме (</w:t>
            </w:r>
            <w:r w:rsidRPr="00FE1310">
              <w:rPr>
                <w:rFonts w:ascii="Arial" w:hAnsi="Arial" w:cs="Arial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2126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4111" w:type="dxa"/>
            <w:vMerge/>
            <w:vAlign w:val="center"/>
            <w:hideMark/>
          </w:tcPr>
          <w:p w:rsidR="0078575C" w:rsidRPr="00FE1310" w:rsidRDefault="0078575C" w:rsidP="00BB5714"/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2126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4111" w:type="dxa"/>
            <w:vMerge/>
            <w:vAlign w:val="center"/>
            <w:hideMark/>
          </w:tcPr>
          <w:p w:rsidR="0078575C" w:rsidRPr="00FE1310" w:rsidRDefault="0078575C" w:rsidP="00BB5714"/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8448" w:type="dxa"/>
            <w:gridSpan w:val="3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78575C" w:rsidRPr="00FE1310" w:rsidRDefault="0078575C" w:rsidP="00BB5714">
            <w:pPr>
              <w:jc w:val="both"/>
              <w:rPr>
                <w:rFonts w:ascii="Arial" w:hAnsi="Arial" w:cs="Arial"/>
              </w:rPr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 xml:space="preserve">5. Разъяснение порядка обжалования решений </w:t>
            </w:r>
            <w:r w:rsidR="003C37FC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сельской а</w:t>
            </w: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дминистрации, действий (бездействия) ее должностных лиц в сфере муниципального контроля.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6. Иные вопросы, касающиеся муниципального контроля.</w:t>
            </w:r>
          </w:p>
        </w:tc>
        <w:tc>
          <w:tcPr>
            <w:tcW w:w="2126" w:type="dxa"/>
            <w:vMerge/>
            <w:vAlign w:val="center"/>
            <w:hideMark/>
          </w:tcPr>
          <w:p w:rsidR="0078575C" w:rsidRPr="00FE1310" w:rsidRDefault="0078575C" w:rsidP="00BB5714"/>
        </w:tc>
        <w:tc>
          <w:tcPr>
            <w:tcW w:w="4111" w:type="dxa"/>
            <w:vMerge/>
            <w:vAlign w:val="center"/>
            <w:hideMark/>
          </w:tcPr>
          <w:p w:rsidR="0078575C" w:rsidRPr="00FE1310" w:rsidRDefault="0078575C" w:rsidP="00BB5714"/>
        </w:tc>
      </w:tr>
      <w:tr w:rsidR="0078575C" w:rsidRPr="00FE1310" w:rsidTr="00A20531">
        <w:trPr>
          <w:tblCellSpacing w:w="0" w:type="dxa"/>
        </w:trPr>
        <w:tc>
          <w:tcPr>
            <w:tcW w:w="15160" w:type="dxa"/>
            <w:gridSpan w:val="6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FE1310" w:rsidRDefault="0078575C" w:rsidP="00BB5714">
            <w:pPr>
              <w:ind w:firstLine="709"/>
              <w:jc w:val="center"/>
            </w:pPr>
            <w:r w:rsidRPr="00FE131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IV. П</w:t>
            </w:r>
            <w:r w:rsidRPr="00FE1310">
              <w:rPr>
                <w:rFonts w:ascii="Arial" w:hAnsi="Arial" w:cs="Arial"/>
                <w:b/>
                <w:bCs/>
              </w:rPr>
              <w:t>оказатели результативности и эффективности программы профилактики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t>№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pPr>
              <w:jc w:val="center"/>
            </w:pPr>
            <w:r w:rsidRPr="00FE1310">
              <w:rPr>
                <w:rFonts w:ascii="Arial" w:hAnsi="Arial" w:cs="Arial"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FE1310" w:rsidRDefault="0078575C" w:rsidP="00BB5714">
            <w:pPr>
              <w:pStyle w:val="sdfootnote1"/>
              <w:spacing w:before="0" w:beforeAutospacing="0"/>
              <w:ind w:left="0" w:firstLine="0"/>
              <w:jc w:val="center"/>
              <w:rPr>
                <w:sz w:val="24"/>
                <w:szCs w:val="24"/>
              </w:rPr>
            </w:pPr>
            <w:r w:rsidRPr="00FE1310">
              <w:rPr>
                <w:rFonts w:ascii="Arial" w:hAnsi="Arial" w:cs="Arial"/>
                <w:i/>
                <w:iCs/>
                <w:sz w:val="24"/>
                <w:szCs w:val="24"/>
                <w:shd w:val="clear" w:color="auto" w:fill="FFFFFF"/>
              </w:rPr>
              <w:t>Характеристика значения</w:t>
            </w:r>
          </w:p>
        </w:tc>
      </w:tr>
      <w:tr w:rsidR="0078575C" w:rsidRPr="00FE1310" w:rsidTr="00A20531">
        <w:trPr>
          <w:tblCellSpacing w:w="0" w:type="dxa"/>
        </w:trPr>
        <w:tc>
          <w:tcPr>
            <w:tcW w:w="475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</w:rPr>
              <w:t>4.1</w:t>
            </w:r>
          </w:p>
        </w:tc>
        <w:tc>
          <w:tcPr>
            <w:tcW w:w="2211" w:type="dxa"/>
            <w:gridSpan w:val="2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8575C" w:rsidRPr="00FE1310" w:rsidRDefault="0078575C" w:rsidP="00BB5714"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12474" w:type="dxa"/>
            <w:gridSpan w:val="3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shd w:val="clear" w:color="auto" w:fill="FFFFFF"/>
              </w:rPr>
              <w:t xml:space="preserve">3. Соблюдение порядка и сроков консультирования </w:t>
            </w: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78575C" w:rsidRPr="00FE1310" w:rsidRDefault="0078575C" w:rsidP="00BB5714">
            <w:pPr>
              <w:jc w:val="both"/>
            </w:pPr>
            <w:r w:rsidRPr="00FE1310">
              <w:rPr>
                <w:rFonts w:ascii="Arial" w:hAnsi="Arial" w:cs="Arial"/>
                <w:color w:val="000000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78575C" w:rsidRDefault="0078575C" w:rsidP="0078575C">
      <w:pPr>
        <w:tabs>
          <w:tab w:val="left" w:pos="7575"/>
        </w:tabs>
        <w:rPr>
          <w:szCs w:val="28"/>
        </w:rPr>
      </w:pPr>
    </w:p>
    <w:sectPr w:rsidR="0078575C" w:rsidSect="003F77A7">
      <w:pgSz w:w="16838" w:h="11906" w:orient="landscape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0D4" w:rsidRDefault="004C40D4">
      <w:r>
        <w:separator/>
      </w:r>
    </w:p>
  </w:endnote>
  <w:endnote w:type="continuationSeparator" w:id="1">
    <w:p w:rsidR="004C40D4" w:rsidRDefault="004C4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0D4" w:rsidRDefault="004C40D4">
      <w:r>
        <w:separator/>
      </w:r>
    </w:p>
  </w:footnote>
  <w:footnote w:type="continuationSeparator" w:id="1">
    <w:p w:rsidR="004C40D4" w:rsidRDefault="004C40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F018C"/>
    <w:multiLevelType w:val="hybridMultilevel"/>
    <w:tmpl w:val="7CC8ABB4"/>
    <w:lvl w:ilvl="0" w:tplc="4C4C81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145E7"/>
    <w:multiLevelType w:val="multilevel"/>
    <w:tmpl w:val="EE3E70B4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81D"/>
    <w:rsid w:val="00062533"/>
    <w:rsid w:val="000864AB"/>
    <w:rsid w:val="000B5FA2"/>
    <w:rsid w:val="000E417C"/>
    <w:rsid w:val="001340E1"/>
    <w:rsid w:val="00174A14"/>
    <w:rsid w:val="00217E1D"/>
    <w:rsid w:val="00247131"/>
    <w:rsid w:val="002C5308"/>
    <w:rsid w:val="00342351"/>
    <w:rsid w:val="00386543"/>
    <w:rsid w:val="003C281D"/>
    <w:rsid w:val="003C37FC"/>
    <w:rsid w:val="003F77A7"/>
    <w:rsid w:val="0042288A"/>
    <w:rsid w:val="00425256"/>
    <w:rsid w:val="004A56AF"/>
    <w:rsid w:val="004C1E90"/>
    <w:rsid w:val="004C40D4"/>
    <w:rsid w:val="004D546B"/>
    <w:rsid w:val="005107F0"/>
    <w:rsid w:val="005B36E1"/>
    <w:rsid w:val="005D2977"/>
    <w:rsid w:val="0063192F"/>
    <w:rsid w:val="00655F3F"/>
    <w:rsid w:val="006655BF"/>
    <w:rsid w:val="00691828"/>
    <w:rsid w:val="00691933"/>
    <w:rsid w:val="006B2F2A"/>
    <w:rsid w:val="0071593B"/>
    <w:rsid w:val="0078575C"/>
    <w:rsid w:val="00844412"/>
    <w:rsid w:val="0088264C"/>
    <w:rsid w:val="009E0C07"/>
    <w:rsid w:val="00A20531"/>
    <w:rsid w:val="00A83849"/>
    <w:rsid w:val="00A93861"/>
    <w:rsid w:val="00AB007D"/>
    <w:rsid w:val="00AD2F73"/>
    <w:rsid w:val="00B02301"/>
    <w:rsid w:val="00B04F56"/>
    <w:rsid w:val="00B14C75"/>
    <w:rsid w:val="00B30C0B"/>
    <w:rsid w:val="00C000F7"/>
    <w:rsid w:val="00CD7997"/>
    <w:rsid w:val="00DB70DF"/>
    <w:rsid w:val="00DE4971"/>
    <w:rsid w:val="00E079C3"/>
    <w:rsid w:val="00E638DB"/>
    <w:rsid w:val="00EC5E79"/>
    <w:rsid w:val="00F079E5"/>
    <w:rsid w:val="00F9569D"/>
    <w:rsid w:val="00FA3FBE"/>
    <w:rsid w:val="00FD5CD9"/>
    <w:rsid w:val="00FF6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281D"/>
    <w:pPr>
      <w:keepNext/>
      <w:framePr w:hSpace="180" w:wrap="around" w:vAnchor="text" w:hAnchor="margin" w:y="1"/>
      <w:jc w:val="center"/>
      <w:outlineLvl w:val="1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81D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81D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C281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rsid w:val="003C281D"/>
    <w:rPr>
      <w:color w:val="0000FF"/>
      <w:u w:val="single"/>
    </w:rPr>
  </w:style>
  <w:style w:type="paragraph" w:customStyle="1" w:styleId="Standard">
    <w:name w:val="Standard"/>
    <w:rsid w:val="006655B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6655BF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6655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Standard"/>
    <w:link w:val="a6"/>
    <w:rsid w:val="00AB0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B007D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nformat">
    <w:name w:val="ConsPlusNonformat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customStyle="1" w:styleId="ConsPlusCell">
    <w:name w:val="ConsPlusCell"/>
    <w:rsid w:val="00AB007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character" w:customStyle="1" w:styleId="x-phmenubutton">
    <w:name w:val="x-ph__menu__button"/>
    <w:basedOn w:val="a0"/>
    <w:rsid w:val="00E638DB"/>
  </w:style>
  <w:style w:type="paragraph" w:styleId="a7">
    <w:name w:val="Balloon Text"/>
    <w:basedOn w:val="a"/>
    <w:link w:val="a8"/>
    <w:uiPriority w:val="99"/>
    <w:semiHidden/>
    <w:unhideWhenUsed/>
    <w:rsid w:val="007159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93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78575C"/>
    <w:pPr>
      <w:spacing w:before="100" w:beforeAutospacing="1" w:after="119"/>
    </w:pPr>
  </w:style>
  <w:style w:type="paragraph" w:customStyle="1" w:styleId="sdfootnote1">
    <w:name w:val="sdfootnote1"/>
    <w:basedOn w:val="a"/>
    <w:rsid w:val="0078575C"/>
    <w:pPr>
      <w:spacing w:before="100" w:beforeAutospacing="1"/>
      <w:ind w:left="340" w:hanging="34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8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Курушина Наталья Анатольевна</dc:creator>
  <cp:lastModifiedBy>Acer</cp:lastModifiedBy>
  <cp:revision>8</cp:revision>
  <cp:lastPrinted>2018-07-24T03:49:00Z</cp:lastPrinted>
  <dcterms:created xsi:type="dcterms:W3CDTF">2022-03-23T08:54:00Z</dcterms:created>
  <dcterms:modified xsi:type="dcterms:W3CDTF">2022-04-24T09:46:00Z</dcterms:modified>
</cp:coreProperties>
</file>